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006F" w14:textId="77777777" w:rsidR="00A3268C" w:rsidRDefault="00A3268C" w:rsidP="006A685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40440E" w14:textId="7CD46D53" w:rsidR="006A6857" w:rsidRDefault="006A6857" w:rsidP="006A6857">
      <w:pPr>
        <w:jc w:val="right"/>
        <w:rPr>
          <w:rFonts w:ascii="Times New Roman" w:hAnsi="Times New Roman" w:cs="Times New Roman"/>
          <w:sz w:val="24"/>
          <w:szCs w:val="24"/>
        </w:rPr>
      </w:pPr>
      <w:r w:rsidRPr="006A6857">
        <w:rPr>
          <w:rFonts w:ascii="Times New Roman" w:hAnsi="Times New Roman" w:cs="Times New Roman"/>
          <w:sz w:val="24"/>
          <w:szCs w:val="24"/>
        </w:rPr>
        <w:t>Załącznik do zaprania ofertowego nr 1</w:t>
      </w:r>
    </w:p>
    <w:p w14:paraId="7938DB68" w14:textId="77777777" w:rsidR="00A3268C" w:rsidRPr="006A6857" w:rsidRDefault="00A3268C" w:rsidP="006A685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E046E2" w14:textId="77777777" w:rsidR="00040AFD" w:rsidRDefault="00040AFD">
      <w:pPr>
        <w:rPr>
          <w:rFonts w:ascii="Times New Roman" w:hAnsi="Times New Roman" w:cs="Times New Roman"/>
          <w:b/>
        </w:rPr>
      </w:pPr>
      <w:r w:rsidRPr="00040AFD">
        <w:rPr>
          <w:b/>
        </w:rPr>
        <w:t>Szczegółowy opis przedmiotu zamówienia dla 12 sztuk zasilaczy awaryjnych UPS</w:t>
      </w:r>
      <w:r>
        <w:rPr>
          <w:rFonts w:ascii="Times New Roman" w:hAnsi="Times New Roman" w:cs="Times New Roman"/>
          <w:b/>
        </w:rPr>
        <w:t xml:space="preserve"> </w:t>
      </w:r>
    </w:p>
    <w:p w14:paraId="5C5A6D18" w14:textId="2872CAF1" w:rsidR="00974BDF" w:rsidRPr="006A6857" w:rsidRDefault="006A68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974BDF" w:rsidRPr="006A6857">
        <w:rPr>
          <w:rFonts w:ascii="Times New Roman" w:hAnsi="Times New Roman" w:cs="Times New Roman"/>
          <w:b/>
        </w:rPr>
        <w:t>. Wymagania ogólne</w:t>
      </w:r>
    </w:p>
    <w:p w14:paraId="141811A1" w14:textId="77777777" w:rsidR="00974BDF" w:rsidRPr="006A6857" w:rsidRDefault="00974BDF" w:rsidP="00974BDF">
      <w:pPr>
        <w:pStyle w:val="Akapitzlist"/>
        <w:numPr>
          <w:ilvl w:val="0"/>
          <w:numId w:val="4"/>
        </w:numPr>
        <w:suppressAutoHyphens w:val="0"/>
        <w:spacing w:after="200" w:line="24" w:lineRule="atLeast"/>
        <w:ind w:left="567" w:hanging="425"/>
        <w:jc w:val="both"/>
        <w:rPr>
          <w:rFonts w:ascii="Times New Roman" w:hAnsi="Times New Roman" w:cs="Times New Roman"/>
        </w:rPr>
      </w:pPr>
      <w:r w:rsidRPr="006A6857">
        <w:rPr>
          <w:rFonts w:ascii="Times New Roman" w:hAnsi="Times New Roman" w:cs="Times New Roman"/>
        </w:rPr>
        <w:t>Dostarczony sprzęt musi być fabrycznie nowy, nieużywany, wolny od wad, wykonany w ramach bezpiecznych technologii oraz wolny od obciążeń prawami osób trzecich, a także musi pochodzić z autoryzowanego kanału dystrybucji producenta przeznaczonego na teren Unii Europejskiej.</w:t>
      </w:r>
    </w:p>
    <w:p w14:paraId="7A691424" w14:textId="77777777" w:rsidR="00974BDF" w:rsidRPr="006A6857" w:rsidRDefault="00974BDF" w:rsidP="00974BDF">
      <w:pPr>
        <w:pStyle w:val="Akapitzlist"/>
        <w:numPr>
          <w:ilvl w:val="0"/>
          <w:numId w:val="4"/>
        </w:numPr>
        <w:suppressAutoHyphens w:val="0"/>
        <w:spacing w:after="200" w:line="24" w:lineRule="atLeast"/>
        <w:ind w:left="567" w:hanging="425"/>
        <w:jc w:val="both"/>
        <w:rPr>
          <w:rFonts w:ascii="Times New Roman" w:hAnsi="Times New Roman" w:cs="Times New Roman"/>
        </w:rPr>
      </w:pPr>
      <w:r w:rsidRPr="006A6857">
        <w:rPr>
          <w:rFonts w:ascii="Times New Roman" w:hAnsi="Times New Roman" w:cs="Times New Roman"/>
        </w:rPr>
        <w:t>Oferowany sprzęt musi reprezentować model bieżącej linii produkcyjnej. Zamawiający nie dopuszcza dostawy urządzeń odnawianych (</w:t>
      </w:r>
      <w:proofErr w:type="spellStart"/>
      <w:r w:rsidRPr="006A6857">
        <w:rPr>
          <w:rFonts w:ascii="Times New Roman" w:hAnsi="Times New Roman" w:cs="Times New Roman"/>
        </w:rPr>
        <w:t>refurbished</w:t>
      </w:r>
      <w:proofErr w:type="spellEnd"/>
      <w:r w:rsidRPr="006A6857">
        <w:rPr>
          <w:rFonts w:ascii="Times New Roman" w:hAnsi="Times New Roman" w:cs="Times New Roman"/>
        </w:rPr>
        <w:t>), demonstracyjnych lub powystawowych.</w:t>
      </w:r>
    </w:p>
    <w:p w14:paraId="49AF8DF7" w14:textId="77777777" w:rsidR="00974BDF" w:rsidRPr="006A6857" w:rsidRDefault="00974BDF" w:rsidP="00974BDF">
      <w:pPr>
        <w:pStyle w:val="Akapitzlist"/>
        <w:numPr>
          <w:ilvl w:val="0"/>
          <w:numId w:val="4"/>
        </w:numPr>
        <w:suppressAutoHyphens w:val="0"/>
        <w:spacing w:after="200" w:line="24" w:lineRule="atLeast"/>
        <w:ind w:left="567" w:hanging="425"/>
        <w:jc w:val="both"/>
        <w:rPr>
          <w:rFonts w:ascii="Times New Roman" w:hAnsi="Times New Roman" w:cs="Times New Roman"/>
        </w:rPr>
      </w:pPr>
      <w:r w:rsidRPr="006A6857">
        <w:rPr>
          <w:rFonts w:ascii="Times New Roman" w:hAnsi="Times New Roman" w:cs="Times New Roman"/>
        </w:rPr>
        <w:t>Dostarczone wraz ze sprzętem oprogramowanie musi być opatrzone we wszystkie atrybuty oryginalności i legalności, wymagane przez producenta oprogramowania w zależności od dostarczanej wersji.</w:t>
      </w:r>
    </w:p>
    <w:p w14:paraId="6EE62C12" w14:textId="6CFACE17" w:rsidR="00974BDF" w:rsidRPr="006A6857" w:rsidRDefault="00974BDF" w:rsidP="00974BDF">
      <w:pPr>
        <w:pStyle w:val="Akapitzlist"/>
        <w:numPr>
          <w:ilvl w:val="0"/>
          <w:numId w:val="4"/>
        </w:numPr>
        <w:suppressAutoHyphens w:val="0"/>
        <w:spacing w:after="200" w:line="24" w:lineRule="atLeast"/>
        <w:ind w:left="567" w:hanging="425"/>
        <w:jc w:val="both"/>
        <w:rPr>
          <w:rFonts w:ascii="Times New Roman" w:hAnsi="Times New Roman" w:cs="Times New Roman"/>
        </w:rPr>
      </w:pPr>
      <w:r w:rsidRPr="006A6857">
        <w:rPr>
          <w:rFonts w:ascii="Times New Roman" w:hAnsi="Times New Roman" w:cs="Times New Roman"/>
        </w:rPr>
        <w:t>Zamawiający zastrzega sobie prawo do weryfikacji dostarczonego sprzętu na etapie dostawy.</w:t>
      </w:r>
      <w:r w:rsidR="00040AFD">
        <w:rPr>
          <w:rFonts w:ascii="Times New Roman" w:hAnsi="Times New Roman" w:cs="Times New Roman"/>
        </w:rPr>
        <w:t xml:space="preserve">        </w:t>
      </w:r>
      <w:r w:rsidRPr="006A6857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040AFD" w14:paraId="47FC6D08" w14:textId="77777777" w:rsidTr="003C0827">
        <w:tc>
          <w:tcPr>
            <w:tcW w:w="4531" w:type="dxa"/>
            <w:shd w:val="clear" w:color="auto" w:fill="auto"/>
          </w:tcPr>
          <w:p w14:paraId="44FF58A0" w14:textId="77777777" w:rsidR="00040AFD" w:rsidRDefault="00040AFD" w:rsidP="003C0827">
            <w:pPr>
              <w:tabs>
                <w:tab w:val="left" w:pos="7100"/>
              </w:tabs>
              <w:rPr>
                <w:b/>
              </w:rPr>
            </w:pPr>
            <w:r>
              <w:rPr>
                <w:b/>
              </w:rPr>
              <w:t>Parametr</w:t>
            </w:r>
          </w:p>
        </w:tc>
        <w:tc>
          <w:tcPr>
            <w:tcW w:w="4678" w:type="dxa"/>
            <w:shd w:val="clear" w:color="auto" w:fill="auto"/>
          </w:tcPr>
          <w:p w14:paraId="12F7D03D" w14:textId="77777777" w:rsidR="00040AFD" w:rsidRDefault="00040AFD" w:rsidP="003C0827">
            <w:pPr>
              <w:tabs>
                <w:tab w:val="left" w:pos="7100"/>
              </w:tabs>
              <w:rPr>
                <w:b/>
              </w:rPr>
            </w:pPr>
            <w:r>
              <w:rPr>
                <w:b/>
              </w:rPr>
              <w:t>Minimalne wymagania</w:t>
            </w:r>
          </w:p>
        </w:tc>
      </w:tr>
      <w:tr w:rsidR="00040AFD" w14:paraId="6BE22861" w14:textId="77777777" w:rsidTr="003C0827">
        <w:tc>
          <w:tcPr>
            <w:tcW w:w="4531" w:type="dxa"/>
            <w:shd w:val="clear" w:color="auto" w:fill="auto"/>
          </w:tcPr>
          <w:p w14:paraId="39EFA093" w14:textId="77777777" w:rsidR="00040AFD" w:rsidRDefault="00040AFD" w:rsidP="003C0827">
            <w:pPr>
              <w:tabs>
                <w:tab w:val="left" w:pos="7100"/>
              </w:tabs>
            </w:pPr>
            <w:r>
              <w:t>Typ:</w:t>
            </w:r>
          </w:p>
        </w:tc>
        <w:tc>
          <w:tcPr>
            <w:tcW w:w="4678" w:type="dxa"/>
            <w:shd w:val="clear" w:color="auto" w:fill="auto"/>
          </w:tcPr>
          <w:p w14:paraId="38F00AFC" w14:textId="77777777" w:rsidR="00040AFD" w:rsidRDefault="00040AFD" w:rsidP="003C0827">
            <w:pPr>
              <w:tabs>
                <w:tab w:val="left" w:pos="7100"/>
              </w:tabs>
            </w:pPr>
            <w:r>
              <w:t>Zasilacz awaryjny</w:t>
            </w:r>
          </w:p>
        </w:tc>
      </w:tr>
      <w:tr w:rsidR="00040AFD" w14:paraId="21358228" w14:textId="77777777" w:rsidTr="003C0827">
        <w:tc>
          <w:tcPr>
            <w:tcW w:w="4531" w:type="dxa"/>
            <w:shd w:val="clear" w:color="auto" w:fill="auto"/>
          </w:tcPr>
          <w:p w14:paraId="5E341257" w14:textId="77777777" w:rsidR="00040AFD" w:rsidRDefault="00040AFD" w:rsidP="003C0827">
            <w:pPr>
              <w:tabs>
                <w:tab w:val="left" w:pos="7100"/>
              </w:tabs>
            </w:pPr>
            <w:r>
              <w:t>Obudowa</w:t>
            </w:r>
          </w:p>
        </w:tc>
        <w:tc>
          <w:tcPr>
            <w:tcW w:w="4678" w:type="dxa"/>
            <w:shd w:val="clear" w:color="auto" w:fill="auto"/>
          </w:tcPr>
          <w:p w14:paraId="0EB06C40" w14:textId="77777777" w:rsidR="00040AFD" w:rsidRDefault="00040AFD" w:rsidP="003C0827">
            <w:pPr>
              <w:tabs>
                <w:tab w:val="left" w:pos="7100"/>
              </w:tabs>
            </w:pPr>
            <w:r>
              <w:t>Tower</w:t>
            </w:r>
          </w:p>
        </w:tc>
      </w:tr>
      <w:tr w:rsidR="00040AFD" w14:paraId="479910DD" w14:textId="77777777" w:rsidTr="003C0827">
        <w:tc>
          <w:tcPr>
            <w:tcW w:w="4531" w:type="dxa"/>
            <w:shd w:val="clear" w:color="auto" w:fill="auto"/>
          </w:tcPr>
          <w:p w14:paraId="1CCF0722" w14:textId="77777777" w:rsidR="00040AFD" w:rsidRDefault="00040AFD" w:rsidP="003C0827">
            <w:pPr>
              <w:tabs>
                <w:tab w:val="left" w:pos="7100"/>
              </w:tabs>
            </w:pPr>
            <w:r>
              <w:t>Gwarancja:</w:t>
            </w:r>
          </w:p>
        </w:tc>
        <w:tc>
          <w:tcPr>
            <w:tcW w:w="4678" w:type="dxa"/>
            <w:shd w:val="clear" w:color="auto" w:fill="auto"/>
          </w:tcPr>
          <w:p w14:paraId="4D516B95" w14:textId="77777777" w:rsidR="00040AFD" w:rsidRDefault="00040AFD" w:rsidP="003C0827">
            <w:pPr>
              <w:tabs>
                <w:tab w:val="left" w:pos="7100"/>
              </w:tabs>
            </w:pPr>
            <w:r>
              <w:t>Okres gwarancji minimum 24 miesiące</w:t>
            </w:r>
          </w:p>
        </w:tc>
      </w:tr>
      <w:tr w:rsidR="00040AFD" w14:paraId="4A3486FD" w14:textId="77777777" w:rsidTr="003C0827">
        <w:tc>
          <w:tcPr>
            <w:tcW w:w="4531" w:type="dxa"/>
            <w:shd w:val="clear" w:color="auto" w:fill="auto"/>
          </w:tcPr>
          <w:p w14:paraId="5628D10A" w14:textId="77777777" w:rsidR="00040AFD" w:rsidRDefault="00040AFD" w:rsidP="003C0827">
            <w:pPr>
              <w:tabs>
                <w:tab w:val="left" w:pos="7100"/>
              </w:tabs>
            </w:pPr>
            <w:r>
              <w:t>Topologia</w:t>
            </w:r>
          </w:p>
        </w:tc>
        <w:tc>
          <w:tcPr>
            <w:tcW w:w="4678" w:type="dxa"/>
            <w:shd w:val="clear" w:color="auto" w:fill="auto"/>
          </w:tcPr>
          <w:p w14:paraId="76E855E7" w14:textId="77777777" w:rsidR="00040AFD" w:rsidRDefault="00040AFD" w:rsidP="003C0827">
            <w:pPr>
              <w:tabs>
                <w:tab w:val="left" w:pos="7100"/>
              </w:tabs>
            </w:pPr>
            <w:r>
              <w:t>Line-</w:t>
            </w:r>
            <w:proofErr w:type="spellStart"/>
            <w:r>
              <w:t>interaktive</w:t>
            </w:r>
            <w:proofErr w:type="spellEnd"/>
          </w:p>
        </w:tc>
      </w:tr>
      <w:tr w:rsidR="00040AFD" w14:paraId="615DD47F" w14:textId="77777777" w:rsidTr="003C0827">
        <w:tc>
          <w:tcPr>
            <w:tcW w:w="4531" w:type="dxa"/>
            <w:shd w:val="clear" w:color="auto" w:fill="auto"/>
          </w:tcPr>
          <w:p w14:paraId="5C2B6C5A" w14:textId="77777777" w:rsidR="00040AFD" w:rsidRDefault="00040AFD" w:rsidP="003C0827">
            <w:pPr>
              <w:tabs>
                <w:tab w:val="left" w:pos="7100"/>
              </w:tabs>
            </w:pPr>
            <w:r>
              <w:t>Automatyczna regulacja napięcia (AVR)</w:t>
            </w:r>
          </w:p>
        </w:tc>
        <w:tc>
          <w:tcPr>
            <w:tcW w:w="4678" w:type="dxa"/>
            <w:shd w:val="clear" w:color="auto" w:fill="auto"/>
          </w:tcPr>
          <w:p w14:paraId="08E8ADBD" w14:textId="77777777" w:rsidR="00040AFD" w:rsidRDefault="00040AFD" w:rsidP="003C0827">
            <w:pPr>
              <w:tabs>
                <w:tab w:val="left" w:pos="7100"/>
              </w:tabs>
            </w:pPr>
            <w:r>
              <w:t>Tak</w:t>
            </w:r>
          </w:p>
        </w:tc>
      </w:tr>
      <w:tr w:rsidR="00040AFD" w14:paraId="4CDA727E" w14:textId="77777777" w:rsidTr="003C0827">
        <w:tc>
          <w:tcPr>
            <w:tcW w:w="4531" w:type="dxa"/>
            <w:shd w:val="clear" w:color="auto" w:fill="auto"/>
          </w:tcPr>
          <w:p w14:paraId="67ADE5C0" w14:textId="77777777" w:rsidR="00040AFD" w:rsidRDefault="00040AFD" w:rsidP="003C0827">
            <w:pPr>
              <w:tabs>
                <w:tab w:val="left" w:pos="7100"/>
              </w:tabs>
            </w:pPr>
            <w:r>
              <w:t>Moc pozorna:</w:t>
            </w:r>
          </w:p>
        </w:tc>
        <w:tc>
          <w:tcPr>
            <w:tcW w:w="4678" w:type="dxa"/>
            <w:shd w:val="clear" w:color="auto" w:fill="auto"/>
          </w:tcPr>
          <w:p w14:paraId="1553D9E2" w14:textId="77777777" w:rsidR="00040AFD" w:rsidRDefault="00040AFD" w:rsidP="003C0827">
            <w:pPr>
              <w:tabs>
                <w:tab w:val="left" w:pos="7100"/>
              </w:tabs>
            </w:pPr>
            <w:r>
              <w:t>1500 VA</w:t>
            </w:r>
          </w:p>
        </w:tc>
      </w:tr>
      <w:tr w:rsidR="00040AFD" w14:paraId="7EF6ACBA" w14:textId="77777777" w:rsidTr="003C0827">
        <w:tc>
          <w:tcPr>
            <w:tcW w:w="4531" w:type="dxa"/>
            <w:shd w:val="clear" w:color="auto" w:fill="auto"/>
          </w:tcPr>
          <w:p w14:paraId="736718DF" w14:textId="77777777" w:rsidR="00040AFD" w:rsidRDefault="00040AFD" w:rsidP="003C0827">
            <w:pPr>
              <w:tabs>
                <w:tab w:val="left" w:pos="7100"/>
              </w:tabs>
            </w:pPr>
            <w:r>
              <w:t>Moc czynna:</w:t>
            </w:r>
          </w:p>
        </w:tc>
        <w:tc>
          <w:tcPr>
            <w:tcW w:w="4678" w:type="dxa"/>
            <w:shd w:val="clear" w:color="auto" w:fill="auto"/>
          </w:tcPr>
          <w:p w14:paraId="55321FB1" w14:textId="77777777" w:rsidR="00040AFD" w:rsidRDefault="00040AFD" w:rsidP="003C0827">
            <w:pPr>
              <w:tabs>
                <w:tab w:val="left" w:pos="7100"/>
              </w:tabs>
            </w:pPr>
            <w:r>
              <w:t>900 W</w:t>
            </w:r>
          </w:p>
        </w:tc>
      </w:tr>
      <w:tr w:rsidR="00040AFD" w14:paraId="4D4C6500" w14:textId="77777777" w:rsidTr="003C0827">
        <w:tc>
          <w:tcPr>
            <w:tcW w:w="4531" w:type="dxa"/>
            <w:shd w:val="clear" w:color="auto" w:fill="auto"/>
          </w:tcPr>
          <w:p w14:paraId="584D5D32" w14:textId="77777777" w:rsidR="00040AFD" w:rsidRDefault="00040AFD" w:rsidP="003C0827">
            <w:pPr>
              <w:tabs>
                <w:tab w:val="left" w:pos="7100"/>
              </w:tabs>
            </w:pPr>
            <w:r>
              <w:t>Czas przełączania:</w:t>
            </w:r>
          </w:p>
        </w:tc>
        <w:tc>
          <w:tcPr>
            <w:tcW w:w="4678" w:type="dxa"/>
            <w:shd w:val="clear" w:color="auto" w:fill="auto"/>
          </w:tcPr>
          <w:p w14:paraId="2AFD2A4C" w14:textId="77777777" w:rsidR="00040AFD" w:rsidRDefault="00040AFD" w:rsidP="003C0827">
            <w:pPr>
              <w:tabs>
                <w:tab w:val="left" w:pos="7100"/>
              </w:tabs>
            </w:pPr>
            <w:r>
              <w:t>6ms (maks.)</w:t>
            </w:r>
          </w:p>
        </w:tc>
      </w:tr>
      <w:tr w:rsidR="00040AFD" w14:paraId="7FCBF944" w14:textId="77777777" w:rsidTr="003C0827">
        <w:tc>
          <w:tcPr>
            <w:tcW w:w="4531" w:type="dxa"/>
            <w:shd w:val="clear" w:color="auto" w:fill="auto"/>
          </w:tcPr>
          <w:p w14:paraId="06CB7E1B" w14:textId="77777777" w:rsidR="00040AFD" w:rsidRDefault="00040AFD" w:rsidP="003C0827">
            <w:pPr>
              <w:tabs>
                <w:tab w:val="left" w:pos="7100"/>
              </w:tabs>
            </w:pPr>
            <w:r>
              <w:t>Średni czas ładowania:</w:t>
            </w:r>
          </w:p>
        </w:tc>
        <w:tc>
          <w:tcPr>
            <w:tcW w:w="4678" w:type="dxa"/>
            <w:shd w:val="clear" w:color="auto" w:fill="auto"/>
          </w:tcPr>
          <w:p w14:paraId="47B181C3" w14:textId="77777777" w:rsidR="00040AFD" w:rsidRDefault="00040AFD" w:rsidP="003C0827">
            <w:pPr>
              <w:tabs>
                <w:tab w:val="left" w:pos="7100"/>
              </w:tabs>
            </w:pPr>
            <w:r>
              <w:t>nie dłuższy niż 8h</w:t>
            </w:r>
          </w:p>
        </w:tc>
      </w:tr>
      <w:tr w:rsidR="00040AFD" w14:paraId="0300B3B3" w14:textId="77777777" w:rsidTr="003C0827">
        <w:tc>
          <w:tcPr>
            <w:tcW w:w="4531" w:type="dxa"/>
            <w:shd w:val="clear" w:color="auto" w:fill="auto"/>
          </w:tcPr>
          <w:p w14:paraId="4F26A754" w14:textId="77777777" w:rsidR="00040AFD" w:rsidRDefault="00040AFD" w:rsidP="003C0827">
            <w:pPr>
              <w:tabs>
                <w:tab w:val="left" w:pos="7100"/>
              </w:tabs>
            </w:pPr>
            <w:r>
              <w:t>Czas podtrzymania dla obciążenia 50%</w:t>
            </w:r>
          </w:p>
        </w:tc>
        <w:tc>
          <w:tcPr>
            <w:tcW w:w="4678" w:type="dxa"/>
            <w:shd w:val="clear" w:color="auto" w:fill="auto"/>
          </w:tcPr>
          <w:p w14:paraId="18EE24A6" w14:textId="77777777" w:rsidR="00040AFD" w:rsidRDefault="00040AFD" w:rsidP="003C0827">
            <w:pPr>
              <w:tabs>
                <w:tab w:val="left" w:pos="7100"/>
              </w:tabs>
            </w:pPr>
            <w:r>
              <w:t>6,5 min</w:t>
            </w:r>
          </w:p>
        </w:tc>
      </w:tr>
      <w:tr w:rsidR="00040AFD" w14:paraId="1E82A9C0" w14:textId="77777777" w:rsidTr="003C0827">
        <w:tc>
          <w:tcPr>
            <w:tcW w:w="4531" w:type="dxa"/>
            <w:shd w:val="clear" w:color="auto" w:fill="auto"/>
          </w:tcPr>
          <w:p w14:paraId="4CFA80C4" w14:textId="77777777" w:rsidR="00040AFD" w:rsidRDefault="00040AFD" w:rsidP="003C0827">
            <w:pPr>
              <w:tabs>
                <w:tab w:val="left" w:pos="7100"/>
              </w:tabs>
            </w:pPr>
            <w:r>
              <w:t>Zimny start:</w:t>
            </w:r>
          </w:p>
        </w:tc>
        <w:tc>
          <w:tcPr>
            <w:tcW w:w="4678" w:type="dxa"/>
            <w:shd w:val="clear" w:color="auto" w:fill="auto"/>
          </w:tcPr>
          <w:p w14:paraId="412AB586" w14:textId="77777777" w:rsidR="00040AFD" w:rsidRDefault="00040AFD" w:rsidP="003C0827">
            <w:pPr>
              <w:tabs>
                <w:tab w:val="left" w:pos="7100"/>
              </w:tabs>
            </w:pPr>
            <w:r>
              <w:t>Tak</w:t>
            </w:r>
          </w:p>
        </w:tc>
      </w:tr>
      <w:tr w:rsidR="00040AFD" w14:paraId="70857195" w14:textId="77777777" w:rsidTr="003C0827">
        <w:tc>
          <w:tcPr>
            <w:tcW w:w="4531" w:type="dxa"/>
            <w:shd w:val="clear" w:color="auto" w:fill="auto"/>
          </w:tcPr>
          <w:p w14:paraId="15B6FCF3" w14:textId="77777777" w:rsidR="00040AFD" w:rsidRDefault="00040AFD" w:rsidP="003C0827">
            <w:pPr>
              <w:tabs>
                <w:tab w:val="left" w:pos="7100"/>
              </w:tabs>
            </w:pPr>
            <w:r>
              <w:t>Typ gniazd:</w:t>
            </w:r>
          </w:p>
        </w:tc>
        <w:tc>
          <w:tcPr>
            <w:tcW w:w="4678" w:type="dxa"/>
            <w:shd w:val="clear" w:color="auto" w:fill="auto"/>
          </w:tcPr>
          <w:p w14:paraId="2812B3B8" w14:textId="77777777" w:rsidR="00040AFD" w:rsidRDefault="00040AFD" w:rsidP="003C0827">
            <w:pPr>
              <w:tabs>
                <w:tab w:val="left" w:pos="7100"/>
              </w:tabs>
            </w:pPr>
            <w:proofErr w:type="spellStart"/>
            <w:r>
              <w:t>Schuko</w:t>
            </w:r>
            <w:proofErr w:type="spellEnd"/>
            <w:r>
              <w:t xml:space="preserve"> lub FR</w:t>
            </w:r>
          </w:p>
        </w:tc>
      </w:tr>
      <w:tr w:rsidR="00040AFD" w14:paraId="7C133014" w14:textId="77777777" w:rsidTr="003C0827">
        <w:tc>
          <w:tcPr>
            <w:tcW w:w="4531" w:type="dxa"/>
            <w:shd w:val="clear" w:color="auto" w:fill="auto"/>
          </w:tcPr>
          <w:p w14:paraId="4A6355DE" w14:textId="77777777" w:rsidR="00040AFD" w:rsidRDefault="00040AFD" w:rsidP="003C0827">
            <w:pPr>
              <w:tabs>
                <w:tab w:val="left" w:pos="7100"/>
              </w:tabs>
            </w:pPr>
            <w:r>
              <w:t>Gniazda z podtrzymaniem  akumulatorowym i ochroną przeciwprzepięciową</w:t>
            </w:r>
          </w:p>
        </w:tc>
        <w:tc>
          <w:tcPr>
            <w:tcW w:w="4678" w:type="dxa"/>
            <w:shd w:val="clear" w:color="auto" w:fill="auto"/>
          </w:tcPr>
          <w:p w14:paraId="5FE1FF7C" w14:textId="77777777" w:rsidR="00040AFD" w:rsidRDefault="00040AFD" w:rsidP="003C0827">
            <w:pPr>
              <w:tabs>
                <w:tab w:val="left" w:pos="7100"/>
              </w:tabs>
            </w:pPr>
            <w:r>
              <w:t>min. 4</w:t>
            </w:r>
          </w:p>
        </w:tc>
      </w:tr>
      <w:tr w:rsidR="00040AFD" w14:paraId="3F728D2E" w14:textId="77777777" w:rsidTr="003C0827">
        <w:tc>
          <w:tcPr>
            <w:tcW w:w="4531" w:type="dxa"/>
            <w:shd w:val="clear" w:color="auto" w:fill="auto"/>
          </w:tcPr>
          <w:p w14:paraId="07286F06" w14:textId="77777777" w:rsidR="00040AFD" w:rsidRDefault="00040AFD" w:rsidP="003C0827">
            <w:pPr>
              <w:tabs>
                <w:tab w:val="left" w:pos="7100"/>
              </w:tabs>
            </w:pPr>
            <w:r>
              <w:t>Zabezpieczenia</w:t>
            </w:r>
          </w:p>
        </w:tc>
        <w:tc>
          <w:tcPr>
            <w:tcW w:w="4678" w:type="dxa"/>
            <w:shd w:val="clear" w:color="auto" w:fill="auto"/>
          </w:tcPr>
          <w:p w14:paraId="3537E11E" w14:textId="77777777" w:rsidR="00040AFD" w:rsidRPr="00FF2F67" w:rsidRDefault="00040AFD" w:rsidP="003C0827">
            <w:pPr>
              <w:rPr>
                <w:rFonts w:eastAsia="Times New Roman" w:cstheme="minorHAnsi"/>
                <w:lang w:eastAsia="pl-PL"/>
              </w:rPr>
            </w:pPr>
            <w:r w:rsidRPr="00FF2F67">
              <w:rPr>
                <w:rFonts w:eastAsia="Times New Roman" w:cstheme="minorHAnsi"/>
                <w:lang w:eastAsia="pl-PL"/>
              </w:rPr>
              <w:t>Przeciążeniowe</w:t>
            </w:r>
          </w:p>
          <w:p w14:paraId="3BC40E9F" w14:textId="77777777" w:rsidR="00040AFD" w:rsidRPr="00FF2F67" w:rsidRDefault="00040AFD" w:rsidP="003C0827">
            <w:pPr>
              <w:rPr>
                <w:rFonts w:eastAsia="Times New Roman" w:cstheme="minorHAnsi"/>
                <w:lang w:eastAsia="pl-PL"/>
              </w:rPr>
            </w:pPr>
            <w:r w:rsidRPr="00FF2F67">
              <w:rPr>
                <w:rFonts w:eastAsia="Times New Roman" w:cstheme="minorHAnsi"/>
                <w:lang w:eastAsia="pl-PL"/>
              </w:rPr>
              <w:t>Przeciwprzepięciowe</w:t>
            </w:r>
          </w:p>
          <w:p w14:paraId="6B71B19E" w14:textId="77777777" w:rsidR="00040AFD" w:rsidRDefault="00040AFD" w:rsidP="003C0827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Zabezpieczenie przed przeładowaniem</w:t>
            </w:r>
          </w:p>
          <w:p w14:paraId="03B7DBA9" w14:textId="77777777" w:rsidR="00040AFD" w:rsidRPr="00FF2F67" w:rsidRDefault="00040AFD" w:rsidP="003C0827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Zabezpieczenie przed rozładowaniem</w:t>
            </w:r>
          </w:p>
        </w:tc>
      </w:tr>
      <w:tr w:rsidR="00040AFD" w14:paraId="14B90970" w14:textId="77777777" w:rsidTr="003C0827">
        <w:tc>
          <w:tcPr>
            <w:tcW w:w="4531" w:type="dxa"/>
            <w:shd w:val="clear" w:color="auto" w:fill="auto"/>
          </w:tcPr>
          <w:p w14:paraId="289EECB0" w14:textId="77777777" w:rsidR="00040AFD" w:rsidRDefault="00040AFD" w:rsidP="003C0827">
            <w:pPr>
              <w:tabs>
                <w:tab w:val="left" w:pos="7100"/>
              </w:tabs>
            </w:pPr>
            <w:r>
              <w:t>Komunikacja z komputerem ( port USB)</w:t>
            </w:r>
          </w:p>
        </w:tc>
        <w:tc>
          <w:tcPr>
            <w:tcW w:w="4678" w:type="dxa"/>
            <w:shd w:val="clear" w:color="auto" w:fill="auto"/>
          </w:tcPr>
          <w:p w14:paraId="73EAE0A5" w14:textId="77777777" w:rsidR="00040AFD" w:rsidRDefault="00040AFD" w:rsidP="003C0827">
            <w:pPr>
              <w:tabs>
                <w:tab w:val="left" w:pos="7100"/>
              </w:tabs>
            </w:pPr>
            <w:r>
              <w:t>Tak</w:t>
            </w:r>
          </w:p>
        </w:tc>
      </w:tr>
    </w:tbl>
    <w:p w14:paraId="19ABCBF5" w14:textId="77777777" w:rsidR="00040AFD" w:rsidRDefault="00040AFD" w:rsidP="0006338B">
      <w:pPr>
        <w:pStyle w:val="Akapitzlist"/>
        <w:ind w:left="2771"/>
      </w:pPr>
    </w:p>
    <w:p w14:paraId="629FCB49" w14:textId="230073AA" w:rsidR="006A6857" w:rsidRPr="006A6857" w:rsidRDefault="006A6857" w:rsidP="00040AFD">
      <w:pPr>
        <w:rPr>
          <w:rFonts w:ascii="Times New Roman" w:hAnsi="Times New Roman" w:cs="Times New Roman"/>
          <w:lang w:val="de-DE"/>
        </w:rPr>
      </w:pPr>
    </w:p>
    <w:sectPr w:rsidR="006A6857" w:rsidRPr="006A6857" w:rsidSect="002B47CD">
      <w:headerReference w:type="default" r:id="rId8"/>
      <w:pgSz w:w="11906" w:h="16838"/>
      <w:pgMar w:top="1417" w:right="1417" w:bottom="1134" w:left="1417" w:header="426" w:footer="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1174" w14:textId="77777777" w:rsidR="00CF4C75" w:rsidRDefault="00CF4C75">
      <w:pPr>
        <w:spacing w:after="0" w:line="240" w:lineRule="auto"/>
      </w:pPr>
      <w:r>
        <w:separator/>
      </w:r>
    </w:p>
  </w:endnote>
  <w:endnote w:type="continuationSeparator" w:id="0">
    <w:p w14:paraId="361F084D" w14:textId="77777777" w:rsidR="00CF4C75" w:rsidRDefault="00CF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2FDC" w14:textId="77777777" w:rsidR="00CF4C75" w:rsidRDefault="00CF4C75">
      <w:pPr>
        <w:spacing w:after="0" w:line="240" w:lineRule="auto"/>
      </w:pPr>
      <w:r>
        <w:separator/>
      </w:r>
    </w:p>
  </w:footnote>
  <w:footnote w:type="continuationSeparator" w:id="0">
    <w:p w14:paraId="6CF4306A" w14:textId="77777777" w:rsidR="00CF4C75" w:rsidRDefault="00CF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756C" w14:textId="77777777" w:rsidR="006A6857" w:rsidRPr="00FF1B00" w:rsidRDefault="006A6857" w:rsidP="002B47CD">
    <w:pPr>
      <w:pStyle w:val="Nagwek"/>
    </w:pPr>
    <w:r>
      <w:rPr>
        <w:noProof/>
        <w:lang w:eastAsia="pl-PL"/>
      </w:rPr>
      <w:drawing>
        <wp:inline distT="0" distB="0" distL="0" distR="0" wp14:anchorId="195EDEA1" wp14:editId="678F76D1">
          <wp:extent cx="576135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CC82C9"/>
    <w:multiLevelType w:val="hybridMultilevel"/>
    <w:tmpl w:val="81E845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AD3D0D"/>
    <w:multiLevelType w:val="hybridMultilevel"/>
    <w:tmpl w:val="8776935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E5AABF"/>
    <w:multiLevelType w:val="hybridMultilevel"/>
    <w:tmpl w:val="BF3B3D7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B0830F"/>
    <w:multiLevelType w:val="hybridMultilevel"/>
    <w:tmpl w:val="7CB6B94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95E65C"/>
    <w:multiLevelType w:val="hybridMultilevel"/>
    <w:tmpl w:val="6BCF5CC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771E46"/>
    <w:multiLevelType w:val="hybridMultilevel"/>
    <w:tmpl w:val="BCD3F6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A062B1"/>
    <w:multiLevelType w:val="hybridMultilevel"/>
    <w:tmpl w:val="62755B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065A88"/>
    <w:multiLevelType w:val="hybridMultilevel"/>
    <w:tmpl w:val="9718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BAF86"/>
    <w:multiLevelType w:val="hybridMultilevel"/>
    <w:tmpl w:val="85C9AF2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A1B7DBD"/>
    <w:multiLevelType w:val="hybridMultilevel"/>
    <w:tmpl w:val="C5545498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774FFF"/>
    <w:multiLevelType w:val="hybridMultilevel"/>
    <w:tmpl w:val="D7FC57F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334C71"/>
    <w:multiLevelType w:val="hybridMultilevel"/>
    <w:tmpl w:val="CFCF64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7751FB8"/>
    <w:multiLevelType w:val="multilevel"/>
    <w:tmpl w:val="3C921C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1C192602"/>
    <w:multiLevelType w:val="hybridMultilevel"/>
    <w:tmpl w:val="93221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54F16"/>
    <w:multiLevelType w:val="hybridMultilevel"/>
    <w:tmpl w:val="289B68B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2607E49"/>
    <w:multiLevelType w:val="hybridMultilevel"/>
    <w:tmpl w:val="30769AC2"/>
    <w:lvl w:ilvl="0" w:tplc="E3E8CB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E1395A"/>
    <w:multiLevelType w:val="hybridMultilevel"/>
    <w:tmpl w:val="E7566F2E"/>
    <w:lvl w:ilvl="0" w:tplc="CF04711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C2D2F8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45040C6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5FD4D9E8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4FE2E436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84A6453A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2900677C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6040EF48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4F38A5A6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9233038"/>
    <w:multiLevelType w:val="hybridMultilevel"/>
    <w:tmpl w:val="CBB1788B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856A98"/>
    <w:multiLevelType w:val="hybridMultilevel"/>
    <w:tmpl w:val="383EF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26655"/>
    <w:multiLevelType w:val="hybridMultilevel"/>
    <w:tmpl w:val="226E4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63EAD"/>
    <w:multiLevelType w:val="hybridMultilevel"/>
    <w:tmpl w:val="2220C4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1BF404E"/>
    <w:multiLevelType w:val="hybridMultilevel"/>
    <w:tmpl w:val="3BA8BCA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EDF041"/>
    <w:multiLevelType w:val="hybridMultilevel"/>
    <w:tmpl w:val="9F611B81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FF70A95"/>
    <w:multiLevelType w:val="hybridMultilevel"/>
    <w:tmpl w:val="43CD59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6355C91"/>
    <w:multiLevelType w:val="hybridMultilevel"/>
    <w:tmpl w:val="F23ED236"/>
    <w:lvl w:ilvl="0" w:tplc="CA500A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FFFFFFFF">
      <w:start w:val="1"/>
      <w:numFmt w:val="ideographDigital"/>
      <w:lvlText w:val="•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101FE"/>
    <w:multiLevelType w:val="hybridMultilevel"/>
    <w:tmpl w:val="184EC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545D2"/>
    <w:multiLevelType w:val="hybridMultilevel"/>
    <w:tmpl w:val="AE601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84CF5"/>
    <w:multiLevelType w:val="hybridMultilevel"/>
    <w:tmpl w:val="EE5EA87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38C012D"/>
    <w:multiLevelType w:val="hybridMultilevel"/>
    <w:tmpl w:val="82265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A7291"/>
    <w:multiLevelType w:val="hybridMultilevel"/>
    <w:tmpl w:val="BDE0ED32"/>
    <w:lvl w:ilvl="0" w:tplc="CA500A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57CA5FEE">
      <w:numFmt w:val="bullet"/>
      <w:lvlText w:val=""/>
      <w:lvlJc w:val="left"/>
      <w:pPr>
        <w:ind w:left="349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0" w15:restartNumberingAfterBreak="0">
    <w:nsid w:val="78EA6B3B"/>
    <w:multiLevelType w:val="hybridMultilevel"/>
    <w:tmpl w:val="18E08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50DAA"/>
    <w:multiLevelType w:val="hybridMultilevel"/>
    <w:tmpl w:val="3AFE8FB2"/>
    <w:lvl w:ilvl="0" w:tplc="25BCED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F106F4"/>
    <w:multiLevelType w:val="hybridMultilevel"/>
    <w:tmpl w:val="B7469D7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32230827">
    <w:abstractNumId w:val="12"/>
  </w:num>
  <w:num w:numId="2" w16cid:durableId="38433944">
    <w:abstractNumId w:val="15"/>
  </w:num>
  <w:num w:numId="3" w16cid:durableId="1652715052">
    <w:abstractNumId w:val="31"/>
  </w:num>
  <w:num w:numId="4" w16cid:durableId="1026060175">
    <w:abstractNumId w:val="29"/>
  </w:num>
  <w:num w:numId="5" w16cid:durableId="2054889396">
    <w:abstractNumId w:val="0"/>
  </w:num>
  <w:num w:numId="6" w16cid:durableId="1317150630">
    <w:abstractNumId w:val="11"/>
  </w:num>
  <w:num w:numId="7" w16cid:durableId="330839332">
    <w:abstractNumId w:val="20"/>
  </w:num>
  <w:num w:numId="8" w16cid:durableId="1485665443">
    <w:abstractNumId w:val="6"/>
  </w:num>
  <w:num w:numId="9" w16cid:durableId="546450472">
    <w:abstractNumId w:val="23"/>
  </w:num>
  <w:num w:numId="10" w16cid:durableId="1318264003">
    <w:abstractNumId w:val="14"/>
  </w:num>
  <w:num w:numId="11" w16cid:durableId="479461566">
    <w:abstractNumId w:val="2"/>
  </w:num>
  <w:num w:numId="12" w16cid:durableId="1081293748">
    <w:abstractNumId w:val="27"/>
  </w:num>
  <w:num w:numId="13" w16cid:durableId="299924624">
    <w:abstractNumId w:val="1"/>
  </w:num>
  <w:num w:numId="14" w16cid:durableId="1275747350">
    <w:abstractNumId w:val="10"/>
  </w:num>
  <w:num w:numId="15" w16cid:durableId="1369140253">
    <w:abstractNumId w:val="9"/>
  </w:num>
  <w:num w:numId="16" w16cid:durableId="445271646">
    <w:abstractNumId w:val="21"/>
  </w:num>
  <w:num w:numId="17" w16cid:durableId="1063871723">
    <w:abstractNumId w:val="4"/>
  </w:num>
  <w:num w:numId="18" w16cid:durableId="1722244153">
    <w:abstractNumId w:val="17"/>
  </w:num>
  <w:num w:numId="19" w16cid:durableId="1225215744">
    <w:abstractNumId w:val="8"/>
  </w:num>
  <w:num w:numId="20" w16cid:durableId="1672681607">
    <w:abstractNumId w:val="22"/>
  </w:num>
  <w:num w:numId="21" w16cid:durableId="1574007201">
    <w:abstractNumId w:val="32"/>
  </w:num>
  <w:num w:numId="22" w16cid:durableId="2018343075">
    <w:abstractNumId w:val="3"/>
  </w:num>
  <w:num w:numId="23" w16cid:durableId="1145006989">
    <w:abstractNumId w:val="5"/>
  </w:num>
  <w:num w:numId="24" w16cid:durableId="531772228">
    <w:abstractNumId w:val="16"/>
  </w:num>
  <w:num w:numId="25" w16cid:durableId="1959751233">
    <w:abstractNumId w:val="18"/>
  </w:num>
  <w:num w:numId="26" w16cid:durableId="1551646461">
    <w:abstractNumId w:val="25"/>
  </w:num>
  <w:num w:numId="27" w16cid:durableId="423038715">
    <w:abstractNumId w:val="13"/>
  </w:num>
  <w:num w:numId="28" w16cid:durableId="1003364125">
    <w:abstractNumId w:val="28"/>
  </w:num>
  <w:num w:numId="29" w16cid:durableId="1392382089">
    <w:abstractNumId w:val="26"/>
  </w:num>
  <w:num w:numId="30" w16cid:durableId="432559583">
    <w:abstractNumId w:val="7"/>
  </w:num>
  <w:num w:numId="31" w16cid:durableId="1285848825">
    <w:abstractNumId w:val="19"/>
  </w:num>
  <w:num w:numId="32" w16cid:durableId="737165257">
    <w:abstractNumId w:val="30"/>
  </w:num>
  <w:num w:numId="33" w16cid:durableId="9004813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98"/>
    <w:rsid w:val="000201ED"/>
    <w:rsid w:val="00026B43"/>
    <w:rsid w:val="00040AFD"/>
    <w:rsid w:val="0005184A"/>
    <w:rsid w:val="0006338B"/>
    <w:rsid w:val="000641FE"/>
    <w:rsid w:val="000B6093"/>
    <w:rsid w:val="000E3173"/>
    <w:rsid w:val="000E4C34"/>
    <w:rsid w:val="00124D50"/>
    <w:rsid w:val="00127409"/>
    <w:rsid w:val="0016607A"/>
    <w:rsid w:val="001905C4"/>
    <w:rsid w:val="001A1C3A"/>
    <w:rsid w:val="001B1205"/>
    <w:rsid w:val="001B661E"/>
    <w:rsid w:val="001C323B"/>
    <w:rsid w:val="001E2192"/>
    <w:rsid w:val="001E21ED"/>
    <w:rsid w:val="001E48F7"/>
    <w:rsid w:val="00201008"/>
    <w:rsid w:val="00206F15"/>
    <w:rsid w:val="002165AC"/>
    <w:rsid w:val="0022339F"/>
    <w:rsid w:val="00225094"/>
    <w:rsid w:val="0026628E"/>
    <w:rsid w:val="00270805"/>
    <w:rsid w:val="00285F14"/>
    <w:rsid w:val="00295348"/>
    <w:rsid w:val="002B13DC"/>
    <w:rsid w:val="002B47CD"/>
    <w:rsid w:val="00340559"/>
    <w:rsid w:val="00351183"/>
    <w:rsid w:val="003605A0"/>
    <w:rsid w:val="00375967"/>
    <w:rsid w:val="00386C50"/>
    <w:rsid w:val="003B1F5B"/>
    <w:rsid w:val="00413DF9"/>
    <w:rsid w:val="0042746B"/>
    <w:rsid w:val="00431C79"/>
    <w:rsid w:val="00432785"/>
    <w:rsid w:val="00434378"/>
    <w:rsid w:val="0047288D"/>
    <w:rsid w:val="004935CB"/>
    <w:rsid w:val="004D4067"/>
    <w:rsid w:val="004F6933"/>
    <w:rsid w:val="00501266"/>
    <w:rsid w:val="00507720"/>
    <w:rsid w:val="00520F3D"/>
    <w:rsid w:val="005238C1"/>
    <w:rsid w:val="00525F09"/>
    <w:rsid w:val="00527EB6"/>
    <w:rsid w:val="00531DBA"/>
    <w:rsid w:val="00532ABA"/>
    <w:rsid w:val="00534608"/>
    <w:rsid w:val="00542367"/>
    <w:rsid w:val="00551859"/>
    <w:rsid w:val="0056090E"/>
    <w:rsid w:val="00560FC2"/>
    <w:rsid w:val="005645AD"/>
    <w:rsid w:val="005848A9"/>
    <w:rsid w:val="00586345"/>
    <w:rsid w:val="00587AB8"/>
    <w:rsid w:val="005B55EB"/>
    <w:rsid w:val="005C1FB1"/>
    <w:rsid w:val="005D50B8"/>
    <w:rsid w:val="005D69A3"/>
    <w:rsid w:val="005D7A18"/>
    <w:rsid w:val="00600555"/>
    <w:rsid w:val="00604B09"/>
    <w:rsid w:val="00616148"/>
    <w:rsid w:val="0061636F"/>
    <w:rsid w:val="00616D2A"/>
    <w:rsid w:val="0064041F"/>
    <w:rsid w:val="006752A0"/>
    <w:rsid w:val="00676CDB"/>
    <w:rsid w:val="00687A76"/>
    <w:rsid w:val="006A6857"/>
    <w:rsid w:val="006D6F74"/>
    <w:rsid w:val="006D7A06"/>
    <w:rsid w:val="006E4828"/>
    <w:rsid w:val="006F1862"/>
    <w:rsid w:val="006F2981"/>
    <w:rsid w:val="006F493A"/>
    <w:rsid w:val="00722615"/>
    <w:rsid w:val="00744C53"/>
    <w:rsid w:val="0076258A"/>
    <w:rsid w:val="00784CEE"/>
    <w:rsid w:val="0079180A"/>
    <w:rsid w:val="007E33A4"/>
    <w:rsid w:val="007F7E30"/>
    <w:rsid w:val="00820FBC"/>
    <w:rsid w:val="00824CFA"/>
    <w:rsid w:val="008274CA"/>
    <w:rsid w:val="00845267"/>
    <w:rsid w:val="0084708D"/>
    <w:rsid w:val="00847B80"/>
    <w:rsid w:val="008623C1"/>
    <w:rsid w:val="008A4ECE"/>
    <w:rsid w:val="008D602D"/>
    <w:rsid w:val="008D7CC3"/>
    <w:rsid w:val="008E6494"/>
    <w:rsid w:val="008F2346"/>
    <w:rsid w:val="008F44B5"/>
    <w:rsid w:val="008F54B6"/>
    <w:rsid w:val="008F7ABF"/>
    <w:rsid w:val="009059F6"/>
    <w:rsid w:val="00907F92"/>
    <w:rsid w:val="009229EE"/>
    <w:rsid w:val="00940C07"/>
    <w:rsid w:val="00944A3B"/>
    <w:rsid w:val="0094691A"/>
    <w:rsid w:val="009653AC"/>
    <w:rsid w:val="00967A98"/>
    <w:rsid w:val="00973AC8"/>
    <w:rsid w:val="00974BDF"/>
    <w:rsid w:val="00986D1D"/>
    <w:rsid w:val="00993EA9"/>
    <w:rsid w:val="00997650"/>
    <w:rsid w:val="009C4E19"/>
    <w:rsid w:val="009C5AA5"/>
    <w:rsid w:val="009E456C"/>
    <w:rsid w:val="009F082B"/>
    <w:rsid w:val="009F44A3"/>
    <w:rsid w:val="00A07E43"/>
    <w:rsid w:val="00A1124E"/>
    <w:rsid w:val="00A118DD"/>
    <w:rsid w:val="00A119F0"/>
    <w:rsid w:val="00A3268C"/>
    <w:rsid w:val="00A52CA3"/>
    <w:rsid w:val="00A74341"/>
    <w:rsid w:val="00AA17C7"/>
    <w:rsid w:val="00AE4A1C"/>
    <w:rsid w:val="00AF18C5"/>
    <w:rsid w:val="00AF4955"/>
    <w:rsid w:val="00B0529B"/>
    <w:rsid w:val="00B32126"/>
    <w:rsid w:val="00B45408"/>
    <w:rsid w:val="00B55F23"/>
    <w:rsid w:val="00B73FBE"/>
    <w:rsid w:val="00B80265"/>
    <w:rsid w:val="00B81651"/>
    <w:rsid w:val="00BA701A"/>
    <w:rsid w:val="00BE0AB0"/>
    <w:rsid w:val="00BE0C21"/>
    <w:rsid w:val="00BE17B0"/>
    <w:rsid w:val="00C26ABC"/>
    <w:rsid w:val="00C31DCF"/>
    <w:rsid w:val="00C34347"/>
    <w:rsid w:val="00C34F65"/>
    <w:rsid w:val="00C90078"/>
    <w:rsid w:val="00CC1B52"/>
    <w:rsid w:val="00CD270C"/>
    <w:rsid w:val="00CE5F95"/>
    <w:rsid w:val="00CF496A"/>
    <w:rsid w:val="00CF4C75"/>
    <w:rsid w:val="00D0179D"/>
    <w:rsid w:val="00D02AC2"/>
    <w:rsid w:val="00D075F3"/>
    <w:rsid w:val="00D23398"/>
    <w:rsid w:val="00D4380A"/>
    <w:rsid w:val="00D6099D"/>
    <w:rsid w:val="00D77B0C"/>
    <w:rsid w:val="00D805A7"/>
    <w:rsid w:val="00D91D05"/>
    <w:rsid w:val="00DA0ADE"/>
    <w:rsid w:val="00DA0D2C"/>
    <w:rsid w:val="00DA5994"/>
    <w:rsid w:val="00DC3E73"/>
    <w:rsid w:val="00DD3357"/>
    <w:rsid w:val="00E0388D"/>
    <w:rsid w:val="00E20AC8"/>
    <w:rsid w:val="00E21CA6"/>
    <w:rsid w:val="00E5113B"/>
    <w:rsid w:val="00E51E2E"/>
    <w:rsid w:val="00E773E2"/>
    <w:rsid w:val="00E77BDF"/>
    <w:rsid w:val="00E9392C"/>
    <w:rsid w:val="00EB1A27"/>
    <w:rsid w:val="00EB7CD8"/>
    <w:rsid w:val="00ED60F3"/>
    <w:rsid w:val="00EF12B5"/>
    <w:rsid w:val="00F045F7"/>
    <w:rsid w:val="00F2332A"/>
    <w:rsid w:val="00F52E38"/>
    <w:rsid w:val="00F53454"/>
    <w:rsid w:val="00F57559"/>
    <w:rsid w:val="00F64EA7"/>
    <w:rsid w:val="00F71769"/>
    <w:rsid w:val="00FA666F"/>
    <w:rsid w:val="00FD02C4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4B66"/>
  <w15:chartTrackingRefBased/>
  <w15:docId w15:val="{536B2F71-4042-4107-AE82-F83ADDFD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398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339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D233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23398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link w:val="Akapitzlist"/>
    <w:uiPriority w:val="99"/>
    <w:qFormat/>
    <w:locked/>
    <w:rsid w:val="00D23398"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D23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D23398"/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uiPriority w:val="99"/>
    <w:qFormat/>
    <w:rsid w:val="00D23398"/>
    <w:pPr>
      <w:ind w:left="720"/>
      <w:contextualSpacing/>
    </w:pPr>
  </w:style>
  <w:style w:type="paragraph" w:customStyle="1" w:styleId="Standard">
    <w:name w:val="Standard"/>
    <w:qFormat/>
    <w:rsid w:val="00D233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2339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retekstu"/>
    <w:qFormat/>
    <w:rsid w:val="00D23398"/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customStyle="1" w:styleId="Tretekstu">
    <w:name w:val="Treść tekstu"/>
    <w:basedOn w:val="Normalny"/>
    <w:link w:val="TekstpodstawowyZnak"/>
    <w:unhideWhenUsed/>
    <w:rsid w:val="00D23398"/>
    <w:pPr>
      <w:suppressAutoHyphens w:val="0"/>
      <w:spacing w:after="0" w:line="240" w:lineRule="auto"/>
    </w:pPr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23398"/>
    <w:rPr>
      <w:color w:val="0563C1" w:themeColor="hyperlink"/>
      <w:u w:val="single"/>
    </w:rPr>
  </w:style>
  <w:style w:type="paragraph" w:customStyle="1" w:styleId="Default">
    <w:name w:val="Default"/>
    <w:rsid w:val="00D233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D23398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D23398"/>
  </w:style>
  <w:style w:type="character" w:customStyle="1" w:styleId="markedcontent">
    <w:name w:val="markedcontent"/>
    <w:basedOn w:val="Domylnaczcionkaakapitu"/>
    <w:rsid w:val="00744C53"/>
  </w:style>
  <w:style w:type="character" w:styleId="UyteHipercze">
    <w:name w:val="FollowedHyperlink"/>
    <w:basedOn w:val="Domylnaczcionkaakapitu"/>
    <w:uiPriority w:val="99"/>
    <w:semiHidden/>
    <w:unhideWhenUsed/>
    <w:rsid w:val="00820FBC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7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0274C-0717-44E8-ACB3-F07E5123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Habera</dc:creator>
  <cp:keywords/>
  <dc:description/>
  <cp:lastModifiedBy>Urząd Gminy Radzanów</cp:lastModifiedBy>
  <cp:revision>18</cp:revision>
  <cp:lastPrinted>2023-08-11T08:29:00Z</cp:lastPrinted>
  <dcterms:created xsi:type="dcterms:W3CDTF">2022-09-28T07:07:00Z</dcterms:created>
  <dcterms:modified xsi:type="dcterms:W3CDTF">2023-08-11T08:43:00Z</dcterms:modified>
</cp:coreProperties>
</file>